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DF" w:rsidRPr="00786339" w:rsidRDefault="003458D4" w:rsidP="007863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339">
        <w:rPr>
          <w:rFonts w:ascii="Times New Roman" w:hAnsi="Times New Roman" w:cs="Times New Roman"/>
          <w:b/>
          <w:caps/>
          <w:sz w:val="26"/>
          <w:szCs w:val="26"/>
        </w:rPr>
        <w:t>Задания</w:t>
      </w:r>
      <w:r w:rsidR="00F72EFF" w:rsidRPr="00786339">
        <w:rPr>
          <w:rFonts w:ascii="Times New Roman" w:hAnsi="Times New Roman" w:cs="Times New Roman"/>
          <w:b/>
          <w:caps/>
          <w:sz w:val="26"/>
          <w:szCs w:val="26"/>
        </w:rPr>
        <w:t xml:space="preserve">  </w:t>
      </w:r>
      <w:r w:rsidRPr="00786339">
        <w:rPr>
          <w:rFonts w:ascii="Times New Roman" w:hAnsi="Times New Roman" w:cs="Times New Roman"/>
          <w:b/>
          <w:sz w:val="26"/>
          <w:szCs w:val="26"/>
        </w:rPr>
        <w:t xml:space="preserve"> Школьного этапа Всероссийской олимпиады школьников по экологии.</w:t>
      </w:r>
    </w:p>
    <w:p w:rsidR="003458D4" w:rsidRPr="00786339" w:rsidRDefault="003458D4" w:rsidP="007863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201</w:t>
      </w:r>
      <w:r w:rsidR="002959D4" w:rsidRPr="00786339">
        <w:rPr>
          <w:rFonts w:ascii="Times New Roman" w:hAnsi="Times New Roman" w:cs="Times New Roman"/>
          <w:b/>
          <w:sz w:val="26"/>
          <w:szCs w:val="26"/>
        </w:rPr>
        <w:t>9</w:t>
      </w:r>
      <w:r w:rsidRPr="00786339">
        <w:rPr>
          <w:rFonts w:ascii="Times New Roman" w:hAnsi="Times New Roman" w:cs="Times New Roman"/>
          <w:b/>
          <w:sz w:val="26"/>
          <w:szCs w:val="26"/>
        </w:rPr>
        <w:t>-</w:t>
      </w:r>
      <w:r w:rsidR="002959D4" w:rsidRPr="00786339">
        <w:rPr>
          <w:rFonts w:ascii="Times New Roman" w:hAnsi="Times New Roman" w:cs="Times New Roman"/>
          <w:b/>
          <w:sz w:val="26"/>
          <w:szCs w:val="26"/>
        </w:rPr>
        <w:t>20</w:t>
      </w:r>
      <w:r w:rsidRPr="00786339">
        <w:rPr>
          <w:rFonts w:ascii="Times New Roman" w:hAnsi="Times New Roman" w:cs="Times New Roman"/>
          <w:b/>
          <w:sz w:val="26"/>
          <w:szCs w:val="26"/>
        </w:rPr>
        <w:t xml:space="preserve"> уч. </w:t>
      </w:r>
      <w:r w:rsidR="00AD26EF" w:rsidRPr="00786339">
        <w:rPr>
          <w:rFonts w:ascii="Times New Roman" w:hAnsi="Times New Roman" w:cs="Times New Roman"/>
          <w:b/>
          <w:sz w:val="26"/>
          <w:szCs w:val="26"/>
        </w:rPr>
        <w:t>г</w:t>
      </w:r>
      <w:r w:rsidRPr="00786339">
        <w:rPr>
          <w:rFonts w:ascii="Times New Roman" w:hAnsi="Times New Roman" w:cs="Times New Roman"/>
          <w:b/>
          <w:sz w:val="26"/>
          <w:szCs w:val="26"/>
        </w:rPr>
        <w:t>од</w:t>
      </w:r>
      <w:r w:rsidR="002959D4" w:rsidRPr="00786339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786339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1358DF" w:rsidRPr="00786339" w:rsidRDefault="001358DF" w:rsidP="005C00E3">
      <w:pPr>
        <w:pStyle w:val="a3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86339">
        <w:rPr>
          <w:rFonts w:ascii="Times New Roman" w:hAnsi="Times New Roman" w:cs="Times New Roman"/>
          <w:i/>
          <w:sz w:val="26"/>
          <w:szCs w:val="26"/>
        </w:rPr>
        <w:t>Время выполнения заданий 60 минут</w:t>
      </w:r>
      <w:r w:rsidR="002959D4" w:rsidRPr="00786339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786339">
        <w:rPr>
          <w:rFonts w:ascii="Times New Roman" w:hAnsi="Times New Roman" w:cs="Times New Roman"/>
          <w:bCs/>
          <w:i/>
          <w:iCs/>
          <w:sz w:val="26"/>
          <w:szCs w:val="26"/>
        </w:rPr>
        <w:t>Максимальное количество баллов ___</w:t>
      </w:r>
      <w:r w:rsidR="005C00E3" w:rsidRPr="00786339">
        <w:rPr>
          <w:rFonts w:ascii="Times New Roman" w:hAnsi="Times New Roman" w:cs="Times New Roman"/>
          <w:bCs/>
          <w:i/>
          <w:iCs/>
          <w:sz w:val="26"/>
          <w:szCs w:val="26"/>
        </w:rPr>
        <w:t>43</w:t>
      </w:r>
      <w:r w:rsidRPr="00786339">
        <w:rPr>
          <w:rFonts w:ascii="Times New Roman" w:hAnsi="Times New Roman" w:cs="Times New Roman"/>
          <w:bCs/>
          <w:i/>
          <w:iCs/>
          <w:sz w:val="26"/>
          <w:szCs w:val="26"/>
        </w:rPr>
        <w:t>____</w:t>
      </w:r>
    </w:p>
    <w:p w:rsidR="001358DF" w:rsidRPr="00786339" w:rsidRDefault="001358DF" w:rsidP="00AD4C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86339">
        <w:rPr>
          <w:rFonts w:ascii="Times New Roman" w:hAnsi="Times New Roman" w:cs="Times New Roman"/>
          <w:b/>
          <w:bCs/>
          <w:sz w:val="26"/>
          <w:szCs w:val="26"/>
        </w:rPr>
        <w:t xml:space="preserve">Часть 1. Выбор правильного ответа из нескольких возможных (два из шести предложенных). </w:t>
      </w:r>
      <w:r w:rsidRPr="00786339">
        <w:rPr>
          <w:rFonts w:ascii="Times New Roman" w:hAnsi="Times New Roman" w:cs="Times New Roman"/>
          <w:bCs/>
          <w:i/>
          <w:sz w:val="26"/>
          <w:szCs w:val="26"/>
        </w:rPr>
        <w:t>За каждый правильный ответ 0,5 баллов</w:t>
      </w:r>
      <w:r w:rsidR="00870C33" w:rsidRPr="00786339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="004B2012" w:rsidRPr="00786339">
        <w:rPr>
          <w:rFonts w:ascii="Times New Roman" w:hAnsi="Times New Roman" w:cs="Times New Roman"/>
          <w:bCs/>
          <w:i/>
          <w:sz w:val="26"/>
          <w:szCs w:val="26"/>
        </w:rPr>
        <w:t xml:space="preserve"> Мах</w:t>
      </w:r>
      <w:r w:rsidR="00870C33" w:rsidRPr="00786339">
        <w:rPr>
          <w:rFonts w:ascii="Times New Roman" w:hAnsi="Times New Roman" w:cs="Times New Roman"/>
          <w:bCs/>
          <w:i/>
          <w:sz w:val="26"/>
          <w:szCs w:val="26"/>
        </w:rPr>
        <w:t xml:space="preserve"> 1</w:t>
      </w:r>
      <w:r w:rsidR="00F72EFF" w:rsidRPr="00786339">
        <w:rPr>
          <w:rFonts w:ascii="Times New Roman" w:hAnsi="Times New Roman" w:cs="Times New Roman"/>
          <w:bCs/>
          <w:i/>
          <w:sz w:val="26"/>
          <w:szCs w:val="26"/>
        </w:rPr>
        <w:t>0</w:t>
      </w:r>
      <w:r w:rsidR="00870C33" w:rsidRPr="00786339">
        <w:rPr>
          <w:rFonts w:ascii="Times New Roman" w:hAnsi="Times New Roman" w:cs="Times New Roman"/>
          <w:bCs/>
          <w:i/>
          <w:sz w:val="26"/>
          <w:szCs w:val="26"/>
        </w:rPr>
        <w:t xml:space="preserve"> баллов</w:t>
      </w:r>
    </w:p>
    <w:p w:rsidR="0007598E" w:rsidRPr="00786339" w:rsidRDefault="0007598E" w:rsidP="00AD4C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1. Взаимоотноше</w:t>
      </w:r>
      <w:r w:rsidR="002959D4" w:rsidRPr="00786339">
        <w:rPr>
          <w:rFonts w:ascii="Times New Roman" w:hAnsi="Times New Roman" w:cs="Times New Roman"/>
          <w:b/>
          <w:sz w:val="26"/>
          <w:szCs w:val="26"/>
        </w:rPr>
        <w:t xml:space="preserve">ния, когда один вид организмов </w:t>
      </w:r>
      <w:r w:rsidRPr="00786339">
        <w:rPr>
          <w:rFonts w:ascii="Times New Roman" w:hAnsi="Times New Roman" w:cs="Times New Roman"/>
          <w:b/>
          <w:sz w:val="26"/>
          <w:szCs w:val="26"/>
        </w:rPr>
        <w:t>наносит вред другому, называются</w:t>
      </w:r>
      <w:r w:rsidRPr="0078633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07598E" w:rsidRPr="00786339" w:rsidRDefault="0007598E" w:rsidP="00AD4C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а) симбиоз;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 б) паразитизм;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 в) хищничество; </w:t>
      </w:r>
    </w:p>
    <w:p w:rsidR="0007598E" w:rsidRPr="00786339" w:rsidRDefault="0007598E" w:rsidP="00AD4C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г) мутуализм;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д) комменсализм;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е) протокооперация. </w:t>
      </w:r>
    </w:p>
    <w:p w:rsidR="0007598E" w:rsidRPr="00786339" w:rsidRDefault="0007598E" w:rsidP="00AD4C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2. В крупных городах, как правило, основным источником загрязнения атмосферного воздуха являются</w:t>
      </w:r>
      <w:r w:rsidRPr="007863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598E" w:rsidRPr="00786339" w:rsidRDefault="0007598E" w:rsidP="00AD4C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а) солнечная энергетика;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б) автотранспорт; 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в) электротранспорт; </w:t>
      </w:r>
    </w:p>
    <w:p w:rsidR="0007598E" w:rsidRPr="00786339" w:rsidRDefault="0007598E" w:rsidP="00AD4C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г) промышленные предприятия;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д) зелёные насаждения;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е) ООПТ. </w:t>
      </w:r>
    </w:p>
    <w:p w:rsidR="0007598E" w:rsidRPr="00786339" w:rsidRDefault="0007598E" w:rsidP="00AD4C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3. Учение о ноосфере разрабатывалось</w:t>
      </w:r>
      <w:r w:rsidRPr="007863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598E" w:rsidRPr="00786339" w:rsidRDefault="0007598E" w:rsidP="00AD4C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а) К. Линнеем;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б) Д. Медоузом;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в) В. И. Вернадским;  </w:t>
      </w:r>
    </w:p>
    <w:p w:rsidR="0007598E" w:rsidRPr="00786339" w:rsidRDefault="0007598E" w:rsidP="00AD4C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г) Н. Н. Моисеевым;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д) П. Тейяром де Шарденом;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е) А. Тенсли. </w:t>
      </w:r>
    </w:p>
    <w:p w:rsidR="0007598E" w:rsidRPr="00786339" w:rsidRDefault="004B2012" w:rsidP="00AD4C7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4</w:t>
      </w:r>
      <w:r w:rsidR="0007598E" w:rsidRPr="00786339">
        <w:rPr>
          <w:rFonts w:ascii="Times New Roman" w:hAnsi="Times New Roman" w:cs="Times New Roman"/>
          <w:b/>
          <w:sz w:val="26"/>
          <w:szCs w:val="26"/>
        </w:rPr>
        <w:t>. Для агроэкосистемы характерны:</w:t>
      </w:r>
    </w:p>
    <w:p w:rsidR="0007598E" w:rsidRPr="00786339" w:rsidRDefault="0007598E" w:rsidP="00AD4C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а) ослабленные естественные регуляторные связи; </w:t>
      </w:r>
    </w:p>
    <w:p w:rsidR="0007598E" w:rsidRPr="00786339" w:rsidRDefault="0007598E" w:rsidP="00AD4C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б) усиленные естественные регуляторные связи</w:t>
      </w:r>
    </w:p>
    <w:p w:rsidR="0007598E" w:rsidRPr="00786339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в) равные конурентные способности культурных и дикорастущих видов; </w:t>
      </w:r>
    </w:p>
    <w:p w:rsidR="0007598E" w:rsidRPr="00786339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г) усиленные конурентные способности культурных видов; </w:t>
      </w:r>
    </w:p>
    <w:p w:rsidR="0007598E" w:rsidRPr="00786339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д) короткие пищевые цепи;</w:t>
      </w:r>
    </w:p>
    <w:p w:rsidR="0007598E" w:rsidRPr="00786339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е) длинные пищевые цепи. </w:t>
      </w:r>
    </w:p>
    <w:p w:rsidR="001358DF" w:rsidRPr="00786339" w:rsidRDefault="004B2012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5</w:t>
      </w:r>
      <w:r w:rsidR="001358DF" w:rsidRPr="00786339">
        <w:rPr>
          <w:rFonts w:ascii="Times New Roman" w:hAnsi="Times New Roman" w:cs="Times New Roman"/>
          <w:b/>
          <w:sz w:val="26"/>
          <w:szCs w:val="26"/>
        </w:rPr>
        <w:t>. Круговорот биогенных элементов полнее и эффективнее происходит:</w:t>
      </w:r>
    </w:p>
    <w:p w:rsidR="001358DF" w:rsidRPr="00786339" w:rsidRDefault="001358DF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а) в естественных экосистемах;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б) в агроэкосистемах;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в) в урбосистемах;  </w:t>
      </w:r>
    </w:p>
    <w:p w:rsidR="003458D4" w:rsidRPr="00786339" w:rsidRDefault="001358DF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г)  в  социосистемах;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д) в хвойных лесах;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86339">
        <w:rPr>
          <w:rFonts w:ascii="Times New Roman" w:hAnsi="Times New Roman" w:cs="Times New Roman"/>
          <w:sz w:val="26"/>
          <w:szCs w:val="26"/>
        </w:rPr>
        <w:t>е) в пшеничных полях.</w:t>
      </w:r>
    </w:p>
    <w:p w:rsidR="003458D4" w:rsidRPr="00786339" w:rsidRDefault="004B2012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6</w:t>
      </w:r>
      <w:r w:rsidR="00FD5B67" w:rsidRPr="00786339">
        <w:rPr>
          <w:rFonts w:ascii="Times New Roman" w:hAnsi="Times New Roman" w:cs="Times New Roman"/>
          <w:b/>
          <w:sz w:val="26"/>
          <w:szCs w:val="26"/>
        </w:rPr>
        <w:t>. Показателем демографической структуры популяции считают:</w:t>
      </w:r>
    </w:p>
    <w:p w:rsidR="00FD5B67" w:rsidRPr="00786339" w:rsidRDefault="00FD5B67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а) отношения между однополыми особями; </w:t>
      </w:r>
      <w:r w:rsidR="005C00E3" w:rsidRPr="0078633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б) численный показатель самцов и самок; </w:t>
      </w:r>
    </w:p>
    <w:p w:rsidR="00FD5B67" w:rsidRPr="00786339" w:rsidRDefault="00FD5B67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в) число рожденных и умерших особей; 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</w:t>
      </w:r>
      <w:r w:rsidR="005C00E3" w:rsidRPr="0078633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</w:t>
      </w:r>
      <w:r w:rsidR="005C00E3" w:rsidRPr="00786339">
        <w:rPr>
          <w:rFonts w:ascii="Times New Roman" w:hAnsi="Times New Roman" w:cs="Times New Roman"/>
          <w:sz w:val="26"/>
          <w:szCs w:val="26"/>
        </w:rPr>
        <w:t xml:space="preserve"> </w:t>
      </w:r>
      <w:r w:rsidRPr="00786339">
        <w:rPr>
          <w:rFonts w:ascii="Times New Roman" w:hAnsi="Times New Roman" w:cs="Times New Roman"/>
          <w:sz w:val="26"/>
          <w:szCs w:val="26"/>
        </w:rPr>
        <w:t>г) образование обособленных поселений;</w:t>
      </w:r>
    </w:p>
    <w:p w:rsidR="00FD5B67" w:rsidRPr="00786339" w:rsidRDefault="00FD5B67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д) приспособления к сезонной смене условий;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</w:t>
      </w:r>
      <w:r w:rsidR="005C00E3" w:rsidRPr="00786339">
        <w:rPr>
          <w:rFonts w:ascii="Times New Roman" w:hAnsi="Times New Roman" w:cs="Times New Roman"/>
          <w:sz w:val="26"/>
          <w:szCs w:val="26"/>
        </w:rPr>
        <w:t xml:space="preserve">       </w:t>
      </w:r>
      <w:r w:rsidRPr="00786339">
        <w:rPr>
          <w:rFonts w:ascii="Times New Roman" w:hAnsi="Times New Roman" w:cs="Times New Roman"/>
          <w:sz w:val="26"/>
          <w:szCs w:val="26"/>
        </w:rPr>
        <w:t>е) пищевые отношения организмов.</w:t>
      </w:r>
    </w:p>
    <w:p w:rsidR="007D67A2" w:rsidRPr="00786339" w:rsidRDefault="004B2012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7</w:t>
      </w:r>
      <w:r w:rsidR="007D67A2" w:rsidRPr="00786339">
        <w:rPr>
          <w:rFonts w:ascii="Times New Roman" w:hAnsi="Times New Roman" w:cs="Times New Roman"/>
          <w:b/>
          <w:sz w:val="26"/>
          <w:szCs w:val="26"/>
        </w:rPr>
        <w:t xml:space="preserve">. Пищевые цепи разложения начинаются: </w:t>
      </w:r>
    </w:p>
    <w:p w:rsidR="007D67A2" w:rsidRPr="00786339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а) с хлорофилла;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б) </w:t>
      </w:r>
      <w:r w:rsidR="002959D4" w:rsidRPr="00786339">
        <w:rPr>
          <w:rFonts w:ascii="Times New Roman" w:hAnsi="Times New Roman" w:cs="Times New Roman"/>
          <w:sz w:val="26"/>
          <w:szCs w:val="26"/>
        </w:rPr>
        <w:t>с отмерших останков животных</w:t>
      </w:r>
      <w:r w:rsidRPr="00786339">
        <w:rPr>
          <w:rFonts w:ascii="Times New Roman" w:hAnsi="Times New Roman" w:cs="Times New Roman"/>
          <w:sz w:val="26"/>
          <w:szCs w:val="26"/>
        </w:rPr>
        <w:t xml:space="preserve">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5C00E3" w:rsidRPr="00786339">
        <w:rPr>
          <w:rFonts w:ascii="Times New Roman" w:hAnsi="Times New Roman" w:cs="Times New Roman"/>
          <w:sz w:val="26"/>
          <w:szCs w:val="26"/>
        </w:rPr>
        <w:t xml:space="preserve">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в) с зеленых растений;  </w:t>
      </w:r>
    </w:p>
    <w:p w:rsidR="007D67A2" w:rsidRPr="00786339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г) с травоядных животных;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</w:t>
      </w:r>
      <w:r w:rsidRPr="00786339">
        <w:rPr>
          <w:rFonts w:ascii="Times New Roman" w:hAnsi="Times New Roman" w:cs="Times New Roman"/>
          <w:sz w:val="26"/>
          <w:szCs w:val="26"/>
        </w:rPr>
        <w:t>д)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с отмерших останков растений;     е) с фотосинтеза</w:t>
      </w:r>
    </w:p>
    <w:p w:rsidR="007D67A2" w:rsidRPr="00786339" w:rsidRDefault="004B2012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8</w:t>
      </w:r>
      <w:r w:rsidR="007D67A2" w:rsidRPr="00786339">
        <w:rPr>
          <w:rFonts w:ascii="Times New Roman" w:hAnsi="Times New Roman" w:cs="Times New Roman"/>
          <w:b/>
          <w:sz w:val="26"/>
          <w:szCs w:val="26"/>
        </w:rPr>
        <w:t xml:space="preserve">. К уровням организации живой природы относятся: </w:t>
      </w:r>
    </w:p>
    <w:p w:rsidR="007D67A2" w:rsidRPr="00786339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а) биосфера; 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б) ноосфера;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в) гидросфера;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959D4" w:rsidRPr="00AD4C7B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г) атмосфера;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д) литосфера;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86339">
        <w:rPr>
          <w:rFonts w:ascii="Times New Roman" w:hAnsi="Times New Roman" w:cs="Times New Roman"/>
          <w:sz w:val="26"/>
          <w:szCs w:val="26"/>
        </w:rPr>
        <w:t>е) экосистема</w:t>
      </w:r>
    </w:p>
    <w:p w:rsidR="007D67A2" w:rsidRPr="00786339" w:rsidRDefault="004B2012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9</w:t>
      </w:r>
      <w:r w:rsidR="007D67A2" w:rsidRPr="00786339">
        <w:rPr>
          <w:rFonts w:ascii="Times New Roman" w:hAnsi="Times New Roman" w:cs="Times New Roman"/>
          <w:b/>
          <w:sz w:val="26"/>
          <w:szCs w:val="26"/>
        </w:rPr>
        <w:t>. В круговорот углерода включаются:</w:t>
      </w:r>
    </w:p>
    <w:p w:rsidR="007D67A2" w:rsidRPr="00786339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а) пятая часть атмосферы;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б) залежи каменного угля; </w:t>
      </w:r>
    </w:p>
    <w:p w:rsidR="007D67A2" w:rsidRPr="00786339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в) неорганические вещества гумуса;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86339">
        <w:rPr>
          <w:rFonts w:ascii="Times New Roman" w:hAnsi="Times New Roman" w:cs="Times New Roman"/>
          <w:sz w:val="26"/>
          <w:szCs w:val="26"/>
        </w:rPr>
        <w:t xml:space="preserve">г) залежи железной руды; </w:t>
      </w:r>
    </w:p>
    <w:p w:rsidR="002959D4" w:rsidRPr="00AD4C7B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д) месторождения нефти;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C00E3" w:rsidRPr="0078633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959D4" w:rsidRPr="00786339">
        <w:rPr>
          <w:rFonts w:ascii="Times New Roman" w:hAnsi="Times New Roman" w:cs="Times New Roman"/>
          <w:sz w:val="26"/>
          <w:szCs w:val="26"/>
        </w:rPr>
        <w:t xml:space="preserve"> </w:t>
      </w:r>
      <w:r w:rsidRPr="00786339">
        <w:rPr>
          <w:rFonts w:ascii="Times New Roman" w:hAnsi="Times New Roman" w:cs="Times New Roman"/>
          <w:sz w:val="26"/>
          <w:szCs w:val="26"/>
        </w:rPr>
        <w:t>е) залежи медной руды.</w:t>
      </w:r>
    </w:p>
    <w:p w:rsidR="00910789" w:rsidRPr="00786339" w:rsidRDefault="004B201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10</w:t>
      </w:r>
      <w:r w:rsidR="009730FD" w:rsidRPr="0078633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10789" w:rsidRPr="00786339">
        <w:rPr>
          <w:rFonts w:ascii="Times New Roman" w:hAnsi="Times New Roman" w:cs="Times New Roman"/>
          <w:b/>
          <w:sz w:val="26"/>
          <w:szCs w:val="26"/>
        </w:rPr>
        <w:t>Фактор среды называют лимитирующим если:</w:t>
      </w:r>
    </w:p>
    <w:p w:rsidR="00910789" w:rsidRPr="00786339" w:rsidRDefault="00910789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а) на действие фактора организм реагирует приспособительными реакциями в пределах диапазона выносливости;</w:t>
      </w:r>
    </w:p>
    <w:p w:rsidR="00910789" w:rsidRPr="00786339" w:rsidRDefault="00910789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б) отсутствие или недостаток действия фактора компенсируется близким или аналогичным фактором в диапазоне выносливости;</w:t>
      </w:r>
    </w:p>
    <w:p w:rsidR="00910789" w:rsidRPr="00786339" w:rsidRDefault="00910789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в) уровень действия фактора приближается к границе диапазона выносливости организма;</w:t>
      </w:r>
    </w:p>
    <w:p w:rsidR="00910789" w:rsidRPr="00786339" w:rsidRDefault="00910789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г) действие фактора снижает экологическую пластичность организма.</w:t>
      </w:r>
    </w:p>
    <w:p w:rsidR="00910789" w:rsidRPr="00786339" w:rsidRDefault="00910789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д)</w:t>
      </w:r>
      <w:r w:rsidR="002C450B" w:rsidRPr="00786339">
        <w:rPr>
          <w:rFonts w:ascii="Times New Roman" w:hAnsi="Times New Roman" w:cs="Times New Roman"/>
          <w:sz w:val="26"/>
          <w:szCs w:val="26"/>
        </w:rPr>
        <w:t xml:space="preserve"> существование вида и степень процветания зависят от минимального значения фактора;</w:t>
      </w:r>
    </w:p>
    <w:p w:rsidR="00F85444" w:rsidRPr="00786339" w:rsidRDefault="002C450B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е) интенсивность действия фактора близка к </w:t>
      </w:r>
      <w:proofErr w:type="gramStart"/>
      <w:r w:rsidRPr="00786339">
        <w:rPr>
          <w:rFonts w:ascii="Times New Roman" w:hAnsi="Times New Roman" w:cs="Times New Roman"/>
          <w:sz w:val="26"/>
          <w:szCs w:val="26"/>
        </w:rPr>
        <w:t>максимальной</w:t>
      </w:r>
      <w:proofErr w:type="gramEnd"/>
      <w:r w:rsidRPr="0078633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888"/>
        <w:gridCol w:w="890"/>
        <w:gridCol w:w="891"/>
        <w:gridCol w:w="895"/>
        <w:gridCol w:w="895"/>
        <w:gridCol w:w="891"/>
        <w:gridCol w:w="892"/>
        <w:gridCol w:w="895"/>
        <w:gridCol w:w="874"/>
        <w:gridCol w:w="896"/>
      </w:tblGrid>
      <w:tr w:rsidR="00F72EFF" w:rsidRPr="00786339" w:rsidTr="00F85444">
        <w:trPr>
          <w:jc w:val="center"/>
        </w:trPr>
        <w:tc>
          <w:tcPr>
            <w:tcW w:w="888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0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1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5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5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1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2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5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74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6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72EFF" w:rsidRPr="00786339" w:rsidTr="00F85444">
        <w:trPr>
          <w:jc w:val="center"/>
        </w:trPr>
        <w:tc>
          <w:tcPr>
            <w:tcW w:w="888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5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5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2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5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4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</w:tcPr>
          <w:p w:rsidR="00F72EFF" w:rsidRPr="00786339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2A29" w:rsidRPr="00786339" w:rsidRDefault="00132A29" w:rsidP="005C00E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6339">
        <w:rPr>
          <w:rFonts w:ascii="Times New Roman" w:hAnsi="Times New Roman" w:cs="Times New Roman"/>
          <w:b/>
          <w:bCs/>
          <w:sz w:val="26"/>
          <w:szCs w:val="26"/>
        </w:rPr>
        <w:lastRenderedPageBreak/>
        <w:t>Часть 2. Выполните задание на соответствие</w:t>
      </w:r>
      <w:r w:rsidR="003C5BAB" w:rsidRPr="00786339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3C5BAB" w:rsidRPr="00786339">
        <w:rPr>
          <w:rFonts w:ascii="Times New Roman" w:hAnsi="Times New Roman" w:cs="Times New Roman"/>
          <w:i/>
          <w:sz w:val="26"/>
          <w:szCs w:val="26"/>
        </w:rPr>
        <w:t xml:space="preserve">мах </w:t>
      </w:r>
      <w:r w:rsidR="004460B5" w:rsidRPr="00786339">
        <w:rPr>
          <w:rFonts w:ascii="Times New Roman" w:hAnsi="Times New Roman" w:cs="Times New Roman"/>
          <w:i/>
          <w:sz w:val="26"/>
          <w:szCs w:val="26"/>
        </w:rPr>
        <w:t>9</w:t>
      </w:r>
      <w:r w:rsidR="003C5BAB" w:rsidRPr="00786339">
        <w:rPr>
          <w:rFonts w:ascii="Times New Roman" w:hAnsi="Times New Roman" w:cs="Times New Roman"/>
          <w:i/>
          <w:sz w:val="26"/>
          <w:szCs w:val="26"/>
        </w:rPr>
        <w:t xml:space="preserve"> балл</w:t>
      </w:r>
      <w:r w:rsidR="004460B5" w:rsidRPr="00786339">
        <w:rPr>
          <w:rFonts w:ascii="Times New Roman" w:hAnsi="Times New Roman" w:cs="Times New Roman"/>
          <w:i/>
          <w:sz w:val="26"/>
          <w:szCs w:val="26"/>
        </w:rPr>
        <w:t>ов</w:t>
      </w:r>
      <w:r w:rsidR="003C5BAB" w:rsidRPr="00786339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786339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3C5BAB" w:rsidRPr="00786339" w:rsidRDefault="002C450B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Задание 1. </w:t>
      </w:r>
      <w:r w:rsidR="00132A29" w:rsidRPr="00786339">
        <w:rPr>
          <w:rFonts w:ascii="Times New Roman" w:hAnsi="Times New Roman" w:cs="Times New Roman"/>
          <w:sz w:val="26"/>
          <w:szCs w:val="26"/>
        </w:rPr>
        <w:t xml:space="preserve">Установите соответствие примеров экологических отношений организмов (1-4) и их определений (А-Г) </w:t>
      </w:r>
      <w:r w:rsidR="003C5BAB" w:rsidRPr="00786339">
        <w:rPr>
          <w:rFonts w:ascii="Times New Roman" w:hAnsi="Times New Roman" w:cs="Times New Roman"/>
          <w:sz w:val="26"/>
          <w:szCs w:val="26"/>
        </w:rPr>
        <w:t>(</w:t>
      </w:r>
      <w:r w:rsidR="003C5BAB" w:rsidRPr="00786339">
        <w:rPr>
          <w:rFonts w:ascii="Times New Roman" w:hAnsi="Times New Roman" w:cs="Times New Roman"/>
          <w:i/>
          <w:sz w:val="26"/>
          <w:szCs w:val="26"/>
        </w:rPr>
        <w:t>мах 3 балла, по 0,5 за совпадение</w:t>
      </w:r>
      <w:r w:rsidR="003C5BAB" w:rsidRPr="00786339">
        <w:rPr>
          <w:rFonts w:ascii="Times New Roman" w:hAnsi="Times New Roman" w:cs="Times New Roman"/>
          <w:sz w:val="26"/>
          <w:szCs w:val="26"/>
        </w:rPr>
        <w:t>)</w:t>
      </w:r>
    </w:p>
    <w:p w:rsidR="003C5BAB" w:rsidRPr="00786339" w:rsidRDefault="003C5BAB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338"/>
        <w:gridCol w:w="3344"/>
      </w:tblGrid>
      <w:tr w:rsidR="00132A29" w:rsidRPr="00786339" w:rsidTr="00132A29">
        <w:tc>
          <w:tcPr>
            <w:tcW w:w="7338" w:type="dxa"/>
          </w:tcPr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Экологические отношения организмов</w:t>
            </w:r>
          </w:p>
        </w:tc>
        <w:tc>
          <w:tcPr>
            <w:tcW w:w="3344" w:type="dxa"/>
          </w:tcPr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Определения</w:t>
            </w:r>
          </w:p>
        </w:tc>
      </w:tr>
      <w:tr w:rsidR="00132A29" w:rsidRPr="00786339" w:rsidTr="00132A29">
        <w:tc>
          <w:tcPr>
            <w:tcW w:w="7338" w:type="dxa"/>
          </w:tcPr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1. Микориза берёзы и подберёзовика </w:t>
            </w:r>
          </w:p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2. Произрастание  одуванчика  под пологом елового леса </w:t>
            </w:r>
          </w:p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3. Поедание мыши лисой  </w:t>
            </w:r>
          </w:p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4.  Обитание  белки  и  дождевого червя в лесу</w:t>
            </w:r>
          </w:p>
          <w:p w:rsidR="003C5BAB" w:rsidRPr="00786339" w:rsidRDefault="003C5BAB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5. Клевер и бактерии азотофиксаторы</w:t>
            </w:r>
          </w:p>
          <w:p w:rsidR="003C5BAB" w:rsidRPr="00786339" w:rsidRDefault="003C5BAB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6. Дождевой червь и крот</w:t>
            </w:r>
          </w:p>
        </w:tc>
        <w:tc>
          <w:tcPr>
            <w:tcW w:w="3344" w:type="dxa"/>
          </w:tcPr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А. Хищничество </w:t>
            </w:r>
          </w:p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Б. Мутуализм </w:t>
            </w:r>
          </w:p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В. Нейтрализм</w:t>
            </w:r>
          </w:p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Г. Аменсализм</w:t>
            </w:r>
          </w:p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5444" w:rsidRPr="00786339" w:rsidRDefault="00F85444" w:rsidP="005C00E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074"/>
        <w:gridCol w:w="1074"/>
        <w:gridCol w:w="1084"/>
        <w:gridCol w:w="1080"/>
        <w:gridCol w:w="1039"/>
        <w:gridCol w:w="1039"/>
      </w:tblGrid>
      <w:tr w:rsidR="00F85444" w:rsidRPr="00786339" w:rsidTr="00AD26EF">
        <w:trPr>
          <w:trHeight w:val="248"/>
        </w:trPr>
        <w:tc>
          <w:tcPr>
            <w:tcW w:w="1074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84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39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39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85444" w:rsidRPr="00786339" w:rsidTr="00AD26EF">
        <w:trPr>
          <w:trHeight w:val="272"/>
        </w:trPr>
        <w:tc>
          <w:tcPr>
            <w:tcW w:w="1074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5444" w:rsidRPr="00786339" w:rsidRDefault="00F85444" w:rsidP="005C00E3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32A29" w:rsidRPr="00786339" w:rsidRDefault="003C5BAB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Задание 2. Установите соответствие терминов (1-4)  и фамилиями ученых (А-Г) которые сформулировали </w:t>
      </w:r>
      <w:r w:rsidR="00132A29" w:rsidRPr="00786339">
        <w:rPr>
          <w:rFonts w:ascii="Times New Roman" w:hAnsi="Times New Roman" w:cs="Times New Roman"/>
          <w:sz w:val="26"/>
          <w:szCs w:val="26"/>
        </w:rPr>
        <w:t xml:space="preserve"> данные экологические понятия? </w:t>
      </w:r>
      <w:r w:rsidR="00F72EFF" w:rsidRPr="00786339">
        <w:rPr>
          <w:rFonts w:ascii="Times New Roman" w:hAnsi="Times New Roman" w:cs="Times New Roman"/>
          <w:sz w:val="26"/>
          <w:szCs w:val="26"/>
        </w:rPr>
        <w:t xml:space="preserve">   </w:t>
      </w:r>
      <w:r w:rsidRPr="00786339">
        <w:rPr>
          <w:rFonts w:ascii="Times New Roman" w:hAnsi="Times New Roman" w:cs="Times New Roman"/>
          <w:sz w:val="26"/>
          <w:szCs w:val="26"/>
        </w:rPr>
        <w:t>(</w:t>
      </w:r>
      <w:r w:rsidRPr="00786339">
        <w:rPr>
          <w:rFonts w:ascii="Times New Roman" w:hAnsi="Times New Roman" w:cs="Times New Roman"/>
          <w:i/>
          <w:sz w:val="26"/>
          <w:szCs w:val="26"/>
        </w:rPr>
        <w:t>мах 2 балла, по 0,5 за совпадение</w:t>
      </w:r>
      <w:r w:rsidRPr="00786339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Ind w:w="360" w:type="dxa"/>
        <w:tblLook w:val="04A0"/>
      </w:tblPr>
      <w:tblGrid>
        <w:gridCol w:w="5187"/>
        <w:gridCol w:w="5135"/>
      </w:tblGrid>
      <w:tr w:rsidR="00132A29" w:rsidRPr="00786339" w:rsidTr="00F85444">
        <w:tc>
          <w:tcPr>
            <w:tcW w:w="5187" w:type="dxa"/>
          </w:tcPr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Термин</w:t>
            </w:r>
          </w:p>
        </w:tc>
        <w:tc>
          <w:tcPr>
            <w:tcW w:w="5135" w:type="dxa"/>
          </w:tcPr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Ученый</w:t>
            </w:r>
          </w:p>
        </w:tc>
      </w:tr>
      <w:tr w:rsidR="00132A29" w:rsidRPr="00786339" w:rsidTr="00F85444">
        <w:tc>
          <w:tcPr>
            <w:tcW w:w="5187" w:type="dxa"/>
          </w:tcPr>
          <w:p w:rsidR="00132A29" w:rsidRPr="00786339" w:rsidRDefault="00132A29" w:rsidP="005C00E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 </w:t>
            </w:r>
          </w:p>
          <w:p w:rsidR="00132A29" w:rsidRPr="00786339" w:rsidRDefault="00132A29" w:rsidP="005C00E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Биосфера  </w:t>
            </w:r>
          </w:p>
          <w:p w:rsidR="00132A29" w:rsidRPr="00786339" w:rsidRDefault="00132A29" w:rsidP="005C00E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Живое вещество  </w:t>
            </w:r>
          </w:p>
          <w:p w:rsidR="00132A29" w:rsidRPr="00786339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4. Экосистема  </w:t>
            </w:r>
          </w:p>
        </w:tc>
        <w:tc>
          <w:tcPr>
            <w:tcW w:w="5135" w:type="dxa"/>
          </w:tcPr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А. Вернадский </w:t>
            </w:r>
          </w:p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Б. Геккель </w:t>
            </w:r>
          </w:p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В. Зюсс  </w:t>
            </w:r>
          </w:p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Г. Тенсли</w:t>
            </w:r>
          </w:p>
        </w:tc>
      </w:tr>
    </w:tbl>
    <w:p w:rsidR="00F85444" w:rsidRPr="00786339" w:rsidRDefault="00F8544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212"/>
        <w:gridCol w:w="1212"/>
        <w:gridCol w:w="1212"/>
        <w:gridCol w:w="1212"/>
      </w:tblGrid>
      <w:tr w:rsidR="00F85444" w:rsidRPr="00786339" w:rsidTr="00AD26EF">
        <w:trPr>
          <w:trHeight w:val="289"/>
        </w:trPr>
        <w:tc>
          <w:tcPr>
            <w:tcW w:w="1212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12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12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12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85444" w:rsidRPr="00786339" w:rsidTr="00AD26EF">
        <w:trPr>
          <w:trHeight w:val="289"/>
        </w:trPr>
        <w:tc>
          <w:tcPr>
            <w:tcW w:w="1212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5444" w:rsidRPr="00786339" w:rsidRDefault="00F8544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2A29" w:rsidRPr="00786339" w:rsidRDefault="003C5BAB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Задание 3. </w:t>
      </w:r>
      <w:r w:rsidR="00132A29" w:rsidRPr="00786339">
        <w:rPr>
          <w:rFonts w:ascii="Times New Roman" w:hAnsi="Times New Roman" w:cs="Times New Roman"/>
          <w:sz w:val="26"/>
          <w:szCs w:val="26"/>
        </w:rPr>
        <w:t>Установите соответствие между способом питания</w:t>
      </w:r>
      <w:r w:rsidR="005713B5" w:rsidRPr="00786339">
        <w:rPr>
          <w:rFonts w:ascii="Times New Roman" w:hAnsi="Times New Roman" w:cs="Times New Roman"/>
          <w:sz w:val="26"/>
          <w:szCs w:val="26"/>
        </w:rPr>
        <w:t xml:space="preserve"> (1-4 )</w:t>
      </w:r>
      <w:r w:rsidR="00132A29" w:rsidRPr="00786339">
        <w:rPr>
          <w:rFonts w:ascii="Times New Roman" w:hAnsi="Times New Roman" w:cs="Times New Roman"/>
          <w:sz w:val="26"/>
          <w:szCs w:val="26"/>
        </w:rPr>
        <w:t xml:space="preserve"> и животным</w:t>
      </w:r>
      <w:r w:rsidR="005713B5" w:rsidRPr="0078633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5713B5" w:rsidRPr="00786339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5713B5" w:rsidRPr="00786339">
        <w:rPr>
          <w:rFonts w:ascii="Times New Roman" w:hAnsi="Times New Roman" w:cs="Times New Roman"/>
          <w:sz w:val="26"/>
          <w:szCs w:val="26"/>
        </w:rPr>
        <w:t xml:space="preserve"> З)</w:t>
      </w:r>
    </w:p>
    <w:p w:rsidR="005713B5" w:rsidRPr="00786339" w:rsidRDefault="005713B5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(</w:t>
      </w:r>
      <w:r w:rsidRPr="00786339">
        <w:rPr>
          <w:rFonts w:ascii="Times New Roman" w:hAnsi="Times New Roman" w:cs="Times New Roman"/>
          <w:i/>
          <w:sz w:val="26"/>
          <w:szCs w:val="26"/>
        </w:rPr>
        <w:t>мах 4 балла, по 0,5 за совпадение</w:t>
      </w:r>
      <w:r w:rsidRPr="00786339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4208"/>
        <w:gridCol w:w="5754"/>
      </w:tblGrid>
      <w:tr w:rsidR="00132A29" w:rsidRPr="00786339" w:rsidTr="004A2F6B">
        <w:tc>
          <w:tcPr>
            <w:tcW w:w="4208" w:type="dxa"/>
          </w:tcPr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Способ питания</w:t>
            </w:r>
          </w:p>
        </w:tc>
        <w:tc>
          <w:tcPr>
            <w:tcW w:w="5754" w:type="dxa"/>
          </w:tcPr>
          <w:p w:rsidR="00132A29" w:rsidRPr="00786339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Животное</w:t>
            </w:r>
          </w:p>
        </w:tc>
      </w:tr>
      <w:tr w:rsidR="00132A29" w:rsidRPr="00786339" w:rsidTr="004A2F6B">
        <w:tc>
          <w:tcPr>
            <w:tcW w:w="4208" w:type="dxa"/>
          </w:tcPr>
          <w:p w:rsidR="00132A29" w:rsidRPr="00786339" w:rsidRDefault="00132A29" w:rsidP="005C00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Фильтрование</w:t>
            </w:r>
          </w:p>
          <w:p w:rsidR="00132A29" w:rsidRPr="00786339" w:rsidRDefault="00132A29" w:rsidP="005C00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Соскабливание </w:t>
            </w:r>
          </w:p>
          <w:p w:rsidR="00132A29" w:rsidRPr="00786339" w:rsidRDefault="00132A29" w:rsidP="005C00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Паразитизм </w:t>
            </w:r>
          </w:p>
          <w:p w:rsidR="00132A29" w:rsidRPr="00786339" w:rsidRDefault="00132A29" w:rsidP="005C00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Хищничество </w:t>
            </w:r>
          </w:p>
        </w:tc>
        <w:tc>
          <w:tcPr>
            <w:tcW w:w="5754" w:type="dxa"/>
          </w:tcPr>
          <w:p w:rsidR="00132A29" w:rsidRPr="00786339" w:rsidRDefault="00132A29" w:rsidP="005C00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Бычий цепень</w:t>
            </w:r>
          </w:p>
          <w:p w:rsidR="00132A29" w:rsidRPr="00786339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Б. Инфузория </w:t>
            </w:r>
          </w:p>
          <w:p w:rsidR="00132A29" w:rsidRPr="00786339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 xml:space="preserve">В. Перловица </w:t>
            </w:r>
          </w:p>
          <w:p w:rsidR="00132A29" w:rsidRPr="00786339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Г. Паук крестовик</w:t>
            </w:r>
          </w:p>
          <w:p w:rsidR="00132A29" w:rsidRPr="00786339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Д. Мидия</w:t>
            </w:r>
          </w:p>
          <w:p w:rsidR="00132A29" w:rsidRPr="00786339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Е. Гидра пресноводная</w:t>
            </w:r>
          </w:p>
          <w:p w:rsidR="00132A29" w:rsidRPr="00786339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Ж. Большой прудовик.</w:t>
            </w:r>
          </w:p>
          <w:p w:rsidR="005713B5" w:rsidRPr="00786339" w:rsidRDefault="005713B5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sz w:val="26"/>
                <w:szCs w:val="26"/>
              </w:rPr>
              <w:t>З. Личинка жука плавунца</w:t>
            </w:r>
          </w:p>
        </w:tc>
      </w:tr>
    </w:tbl>
    <w:p w:rsidR="00F85444" w:rsidRPr="00786339" w:rsidRDefault="00F8544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597"/>
        <w:gridCol w:w="1597"/>
        <w:gridCol w:w="1598"/>
        <w:gridCol w:w="1598"/>
      </w:tblGrid>
      <w:tr w:rsidR="00F85444" w:rsidRPr="00786339" w:rsidTr="00AD26EF">
        <w:trPr>
          <w:trHeight w:val="278"/>
        </w:trPr>
        <w:tc>
          <w:tcPr>
            <w:tcW w:w="1597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7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98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3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85444" w:rsidRPr="00786339" w:rsidTr="00AD26EF">
        <w:trPr>
          <w:trHeight w:val="305"/>
        </w:trPr>
        <w:tc>
          <w:tcPr>
            <w:tcW w:w="1597" w:type="dxa"/>
            <w:shd w:val="clear" w:color="auto" w:fill="auto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shd w:val="clear" w:color="auto" w:fill="auto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shd w:val="clear" w:color="auto" w:fill="auto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shd w:val="clear" w:color="auto" w:fill="auto"/>
          </w:tcPr>
          <w:p w:rsidR="00F85444" w:rsidRPr="00786339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4C7B" w:rsidRDefault="00AD4C7B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FCF" w:rsidRPr="00786339" w:rsidRDefault="00830FCF" w:rsidP="005C00E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Часть 3.</w:t>
      </w:r>
      <w:r w:rsidRPr="00786339">
        <w:rPr>
          <w:rFonts w:ascii="Times New Roman" w:hAnsi="Times New Roman" w:cs="Times New Roman"/>
          <w:sz w:val="26"/>
          <w:szCs w:val="26"/>
        </w:rPr>
        <w:t xml:space="preserve"> </w:t>
      </w:r>
      <w:r w:rsidRPr="00786339">
        <w:rPr>
          <w:rFonts w:ascii="Times New Roman" w:hAnsi="Times New Roman" w:cs="Times New Roman"/>
          <w:i/>
          <w:sz w:val="26"/>
          <w:szCs w:val="26"/>
        </w:rPr>
        <w:t xml:space="preserve">Задания с выбором утверждения («да» или «нет») и обоснованием его правильности. За правильное обоснование 0-1-2 балла. Если ответ выбран правильно, но нет обоснования, то за ответ – 0 баллов. Максимально   </w:t>
      </w:r>
      <w:r w:rsidR="00F72EFF" w:rsidRPr="00786339">
        <w:rPr>
          <w:rFonts w:ascii="Times New Roman" w:hAnsi="Times New Roman" w:cs="Times New Roman"/>
          <w:i/>
          <w:sz w:val="26"/>
          <w:szCs w:val="26"/>
        </w:rPr>
        <w:t>8</w:t>
      </w:r>
      <w:r w:rsidRPr="00786339">
        <w:rPr>
          <w:rFonts w:ascii="Times New Roman" w:hAnsi="Times New Roman" w:cs="Times New Roman"/>
          <w:i/>
          <w:sz w:val="26"/>
          <w:szCs w:val="26"/>
        </w:rPr>
        <w:t xml:space="preserve">  баллов.</w:t>
      </w:r>
    </w:p>
    <w:p w:rsidR="00D26DF1" w:rsidRPr="00786339" w:rsidRDefault="00830FCF" w:rsidP="005C00E3">
      <w:pPr>
        <w:pStyle w:val="a3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1. </w:t>
      </w:r>
      <w:r w:rsidRPr="00786339">
        <w:rPr>
          <w:rFonts w:ascii="Times New Roman" w:eastAsia="TimesNewRomanPSMT" w:hAnsi="Times New Roman" w:cs="Times New Roman"/>
          <w:sz w:val="26"/>
          <w:szCs w:val="26"/>
        </w:rPr>
        <w:t xml:space="preserve">Глубоководные части океана совершенно непригодны для жизни, так как характеризуются отсутствием света и кислорода. </w:t>
      </w:r>
      <w:r w:rsidRPr="00786339">
        <w:rPr>
          <w:rFonts w:ascii="Times New Roman" w:eastAsia="TimesNewRomanPSMT" w:hAnsi="Times New Roman" w:cs="Times New Roman"/>
          <w:bCs/>
          <w:iCs/>
          <w:sz w:val="26"/>
          <w:szCs w:val="26"/>
        </w:rPr>
        <w:t>Да–Нет</w:t>
      </w:r>
    </w:p>
    <w:p w:rsidR="00830FCF" w:rsidRPr="00786339" w:rsidRDefault="00D26DF1" w:rsidP="005C00E3">
      <w:pPr>
        <w:pStyle w:val="a3"/>
        <w:jc w:val="both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  <w:r w:rsidRPr="00786339">
        <w:rPr>
          <w:rFonts w:ascii="Times New Roman" w:eastAsia="TimesNewRomanPSMT" w:hAnsi="Times New Roman" w:cs="Times New Roman"/>
          <w:bCs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FCF" w:rsidRPr="00786339" w:rsidRDefault="00830FCF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lastRenderedPageBreak/>
        <w:t xml:space="preserve">2.  </w:t>
      </w:r>
      <w:r w:rsidRPr="00786339">
        <w:rPr>
          <w:rFonts w:ascii="Times New Roman" w:eastAsia="TimesNewRomanPSMT" w:hAnsi="Times New Roman" w:cs="Times New Roman"/>
          <w:sz w:val="26"/>
          <w:szCs w:val="26"/>
        </w:rPr>
        <w:t>Поток энергии, переходящий на следующий, более высокий трофический  уровень, составляет в среднем около 10 % энергии, полученной данным уровнем.</w:t>
      </w:r>
      <w:r w:rsidR="00D26DF1" w:rsidRPr="0078633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86339">
        <w:rPr>
          <w:rFonts w:ascii="Times New Roman" w:hAnsi="Times New Roman" w:cs="Times New Roman"/>
          <w:sz w:val="26"/>
          <w:szCs w:val="26"/>
        </w:rPr>
        <w:t>Да – Нет</w:t>
      </w:r>
    </w:p>
    <w:p w:rsidR="00D26DF1" w:rsidRPr="00786339" w:rsidRDefault="00D26DF1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DF1" w:rsidRPr="00786339" w:rsidRDefault="00830FCF" w:rsidP="005C00E3">
      <w:pPr>
        <w:pStyle w:val="a3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3. </w:t>
      </w:r>
      <w:r w:rsidRPr="00786339">
        <w:rPr>
          <w:rFonts w:ascii="Times New Roman" w:eastAsia="TimesNewRomanPSMT" w:hAnsi="Times New Roman" w:cs="Times New Roman"/>
          <w:sz w:val="26"/>
          <w:szCs w:val="26"/>
        </w:rPr>
        <w:t xml:space="preserve">Факторы, ограничивающие проявление действия других факторов и тем самым сдерживающие возможности существования организмов, называются оптимальными.  </w:t>
      </w:r>
    </w:p>
    <w:p w:rsidR="00830FCF" w:rsidRPr="00786339" w:rsidRDefault="00830FCF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Да – Нет</w:t>
      </w:r>
      <w:r w:rsidR="00D26DF1" w:rsidRPr="007863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26DF1" w:rsidRPr="00786339" w:rsidRDefault="00D26DF1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830FCF" w:rsidRPr="00786339" w:rsidRDefault="00830FCF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4.  Дельфин относится к экологической группе «нектон».</w:t>
      </w:r>
      <w:r w:rsidR="00D26DF1" w:rsidRPr="00786339">
        <w:rPr>
          <w:rFonts w:ascii="Times New Roman" w:hAnsi="Times New Roman" w:cs="Times New Roman"/>
          <w:sz w:val="26"/>
          <w:szCs w:val="26"/>
        </w:rPr>
        <w:t xml:space="preserve">  </w:t>
      </w:r>
      <w:r w:rsidRPr="00786339">
        <w:rPr>
          <w:rFonts w:ascii="Times New Roman" w:hAnsi="Times New Roman" w:cs="Times New Roman"/>
          <w:sz w:val="26"/>
          <w:szCs w:val="26"/>
        </w:rPr>
        <w:t>Да – Нет</w:t>
      </w:r>
    </w:p>
    <w:p w:rsidR="00830FCF" w:rsidRPr="00786339" w:rsidRDefault="00D26DF1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63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C7B" w:rsidRDefault="00AD4C7B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FCF" w:rsidRPr="00786339" w:rsidRDefault="00830FCF" w:rsidP="005C00E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Часть 4.</w:t>
      </w:r>
      <w:r w:rsidRPr="00786339">
        <w:rPr>
          <w:rFonts w:ascii="Times New Roman" w:hAnsi="Times New Roman" w:cs="Times New Roman"/>
          <w:sz w:val="26"/>
          <w:szCs w:val="26"/>
        </w:rPr>
        <w:t xml:space="preserve"> Вставьте пропущенные слова (мах </w:t>
      </w:r>
      <w:r w:rsidR="00F72EFF" w:rsidRPr="00786339">
        <w:rPr>
          <w:rFonts w:ascii="Times New Roman" w:hAnsi="Times New Roman" w:cs="Times New Roman"/>
          <w:sz w:val="26"/>
          <w:szCs w:val="26"/>
        </w:rPr>
        <w:t>5</w:t>
      </w:r>
      <w:r w:rsidRPr="00786339">
        <w:rPr>
          <w:rFonts w:ascii="Times New Roman" w:hAnsi="Times New Roman" w:cs="Times New Roman"/>
          <w:sz w:val="26"/>
          <w:szCs w:val="26"/>
        </w:rPr>
        <w:t xml:space="preserve"> балл</w:t>
      </w:r>
      <w:r w:rsidR="00F72EFF" w:rsidRPr="00786339">
        <w:rPr>
          <w:rFonts w:ascii="Times New Roman" w:hAnsi="Times New Roman" w:cs="Times New Roman"/>
          <w:sz w:val="26"/>
          <w:szCs w:val="26"/>
        </w:rPr>
        <w:t>ов</w:t>
      </w:r>
      <w:r w:rsidRPr="00786339">
        <w:rPr>
          <w:rFonts w:ascii="Times New Roman" w:hAnsi="Times New Roman" w:cs="Times New Roman"/>
          <w:sz w:val="26"/>
          <w:szCs w:val="26"/>
        </w:rPr>
        <w:t>)</w:t>
      </w:r>
      <w:r w:rsidRPr="00786339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786339">
        <w:rPr>
          <w:rFonts w:ascii="Times New Roman" w:hAnsi="Times New Roman" w:cs="Times New Roman"/>
          <w:i/>
          <w:sz w:val="26"/>
          <w:szCs w:val="26"/>
        </w:rPr>
        <w:t xml:space="preserve">одно правильно вписанное слово </w:t>
      </w:r>
      <w:r w:rsidRPr="00786339">
        <w:rPr>
          <w:rFonts w:ascii="Times New Roman" w:hAnsi="Times New Roman" w:cs="Times New Roman"/>
          <w:i/>
          <w:iCs/>
          <w:sz w:val="26"/>
          <w:szCs w:val="26"/>
        </w:rPr>
        <w:t xml:space="preserve">– 1 </w:t>
      </w:r>
      <w:r w:rsidRPr="00786339">
        <w:rPr>
          <w:rFonts w:ascii="Times New Roman" w:hAnsi="Times New Roman" w:cs="Times New Roman"/>
          <w:i/>
          <w:sz w:val="26"/>
          <w:szCs w:val="26"/>
        </w:rPr>
        <w:t>балл</w:t>
      </w:r>
      <w:r w:rsidRPr="00786339">
        <w:rPr>
          <w:rFonts w:ascii="Times New Roman" w:hAnsi="Times New Roman" w:cs="Times New Roman"/>
          <w:i/>
          <w:iCs/>
          <w:sz w:val="26"/>
          <w:szCs w:val="26"/>
        </w:rPr>
        <w:t>!</w:t>
      </w:r>
    </w:p>
    <w:p w:rsidR="00830FCF" w:rsidRPr="00786339" w:rsidRDefault="00830FCF" w:rsidP="005C00E3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eastAsia="TimesNewRomanPSMT" w:hAnsi="Times New Roman" w:cs="Times New Roman"/>
          <w:sz w:val="26"/>
          <w:szCs w:val="26"/>
        </w:rPr>
        <w:t>Организмы, использующие для жизни энергию окислительно-восстановительных реакций при участии солнечного света, называются ____</w:t>
      </w:r>
      <w:r w:rsidR="00786339">
        <w:rPr>
          <w:rFonts w:ascii="Times New Roman" w:eastAsia="TimesNewRomanPSMT" w:hAnsi="Times New Roman" w:cs="Times New Roman"/>
          <w:sz w:val="26"/>
          <w:szCs w:val="26"/>
        </w:rPr>
        <w:t>_____________________________</w:t>
      </w:r>
    </w:p>
    <w:p w:rsidR="00830FCF" w:rsidRPr="00786339" w:rsidRDefault="00830FCF" w:rsidP="005C00E3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Растения</w:t>
      </w:r>
      <w:r w:rsidR="00D26DF1" w:rsidRPr="00786339">
        <w:rPr>
          <w:rFonts w:ascii="Times New Roman" w:hAnsi="Times New Roman" w:cs="Times New Roman"/>
          <w:sz w:val="26"/>
          <w:szCs w:val="26"/>
        </w:rPr>
        <w:t>,</w:t>
      </w:r>
      <w:r w:rsidRPr="00786339">
        <w:rPr>
          <w:rFonts w:ascii="Times New Roman" w:hAnsi="Times New Roman" w:cs="Times New Roman"/>
          <w:sz w:val="26"/>
          <w:szCs w:val="26"/>
        </w:rPr>
        <w:t xml:space="preserve"> произрастающие в местах с засушливым климатом и имеющие сп</w:t>
      </w:r>
      <w:r w:rsidR="00D26DF1" w:rsidRPr="00786339">
        <w:rPr>
          <w:rFonts w:ascii="Times New Roman" w:hAnsi="Times New Roman" w:cs="Times New Roman"/>
          <w:sz w:val="26"/>
          <w:szCs w:val="26"/>
        </w:rPr>
        <w:t xml:space="preserve">ециальные ткани для запаса воды, </w:t>
      </w:r>
      <w:r w:rsidRPr="00786339">
        <w:rPr>
          <w:rFonts w:ascii="Times New Roman" w:hAnsi="Times New Roman" w:cs="Times New Roman"/>
          <w:sz w:val="26"/>
          <w:szCs w:val="26"/>
        </w:rPr>
        <w:t>_</w:t>
      </w:r>
      <w:r w:rsidR="0078633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830FCF" w:rsidRPr="00786339" w:rsidRDefault="00830FCF" w:rsidP="005C00E3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Оболочка планеты, населенная живыми организмами, называется____</w:t>
      </w:r>
      <w:r w:rsidR="00786339">
        <w:rPr>
          <w:rFonts w:ascii="Times New Roman" w:hAnsi="Times New Roman" w:cs="Times New Roman"/>
          <w:sz w:val="26"/>
          <w:szCs w:val="26"/>
        </w:rPr>
        <w:t>____________</w:t>
      </w:r>
      <w:r w:rsidRPr="00786339">
        <w:rPr>
          <w:rFonts w:ascii="Times New Roman" w:hAnsi="Times New Roman" w:cs="Times New Roman"/>
          <w:sz w:val="26"/>
          <w:szCs w:val="26"/>
        </w:rPr>
        <w:t>__.</w:t>
      </w:r>
    </w:p>
    <w:p w:rsidR="00830FCF" w:rsidRPr="00786339" w:rsidRDefault="00830FCF" w:rsidP="005C00E3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Совокупность условий окружающей среды оказывающих влияние на организм__</w:t>
      </w:r>
      <w:r w:rsidR="0078633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830FCF" w:rsidRDefault="00830FCF" w:rsidP="005C00E3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Наиболее значим тот фактор, который больше всего отклоняется от оптимальных для организма значений – закон __</w:t>
      </w:r>
      <w:r w:rsidR="00786339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786339">
        <w:rPr>
          <w:rFonts w:ascii="Times New Roman" w:hAnsi="Times New Roman" w:cs="Times New Roman"/>
          <w:sz w:val="26"/>
          <w:szCs w:val="26"/>
        </w:rPr>
        <w:t>______.</w:t>
      </w:r>
    </w:p>
    <w:p w:rsidR="00AD4C7B" w:rsidRPr="00AD4C7B" w:rsidRDefault="00AD4C7B" w:rsidP="00AD4C7B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D26EF" w:rsidRPr="00786339" w:rsidRDefault="00F72EFF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6339">
        <w:rPr>
          <w:rFonts w:ascii="Times New Roman" w:hAnsi="Times New Roman" w:cs="Times New Roman"/>
          <w:b/>
          <w:sz w:val="26"/>
          <w:szCs w:val="26"/>
        </w:rPr>
        <w:t>Часть 5</w:t>
      </w:r>
      <w:r w:rsidRPr="00786339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7863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D26EF" w:rsidRPr="00786339">
        <w:rPr>
          <w:rFonts w:ascii="Times New Roman" w:hAnsi="Times New Roman" w:cs="Times New Roman"/>
          <w:i/>
          <w:sz w:val="26"/>
          <w:szCs w:val="26"/>
        </w:rPr>
        <w:t>Выберите один правильный ответ из четырёх возможных и письменно обоснуйте, почему этот ответ вы считаете правильным  (выбор правильного ответа – 1 балл;</w:t>
      </w:r>
    </w:p>
    <w:p w:rsidR="00AD26EF" w:rsidRPr="00786339" w:rsidRDefault="00AD26EF" w:rsidP="005C00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6339">
        <w:rPr>
          <w:rFonts w:ascii="Times New Roman" w:hAnsi="Times New Roman" w:cs="Times New Roman"/>
          <w:i/>
          <w:sz w:val="26"/>
          <w:szCs w:val="26"/>
        </w:rPr>
        <w:t xml:space="preserve">обоснование – от 0 до </w:t>
      </w:r>
      <w:r w:rsidR="00D26DF1" w:rsidRPr="00786339">
        <w:rPr>
          <w:rFonts w:ascii="Times New Roman" w:hAnsi="Times New Roman" w:cs="Times New Roman"/>
          <w:i/>
          <w:sz w:val="26"/>
          <w:szCs w:val="26"/>
        </w:rPr>
        <w:t>3</w:t>
      </w:r>
      <w:r w:rsidRPr="00786339">
        <w:rPr>
          <w:rFonts w:ascii="Times New Roman" w:hAnsi="Times New Roman" w:cs="Times New Roman"/>
          <w:i/>
          <w:sz w:val="26"/>
          <w:szCs w:val="26"/>
        </w:rPr>
        <w:t xml:space="preserve"> баллов; всего за задание – 4 балла</w:t>
      </w:r>
      <w:r w:rsidR="00DD4734" w:rsidRPr="0078633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AD4C7B">
        <w:rPr>
          <w:rFonts w:ascii="Times New Roman" w:hAnsi="Times New Roman" w:cs="Times New Roman"/>
          <w:i/>
          <w:sz w:val="26"/>
          <w:szCs w:val="26"/>
        </w:rPr>
        <w:t>мах</w:t>
      </w:r>
      <w:r w:rsidR="00DD4734" w:rsidRPr="00786339">
        <w:rPr>
          <w:rFonts w:ascii="Times New Roman" w:hAnsi="Times New Roman" w:cs="Times New Roman"/>
          <w:i/>
          <w:sz w:val="26"/>
          <w:szCs w:val="26"/>
        </w:rPr>
        <w:t>- 8 баллов</w:t>
      </w:r>
      <w:r w:rsidRPr="00786339">
        <w:rPr>
          <w:rFonts w:ascii="Times New Roman" w:hAnsi="Times New Roman" w:cs="Times New Roman"/>
          <w:i/>
          <w:sz w:val="26"/>
          <w:szCs w:val="26"/>
        </w:rPr>
        <w:t>)</w:t>
      </w:r>
    </w:p>
    <w:p w:rsidR="00D26DF1" w:rsidRPr="00786339" w:rsidRDefault="00DD473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1. </w:t>
      </w:r>
      <w:r w:rsidR="00D26DF1" w:rsidRPr="00786339">
        <w:rPr>
          <w:rFonts w:ascii="Times New Roman" w:hAnsi="Times New Roman" w:cs="Times New Roman"/>
          <w:sz w:val="26"/>
          <w:szCs w:val="26"/>
        </w:rPr>
        <w:t xml:space="preserve">Термин «симбиоз» (от греческого symbiosis –  совместная жизнь)  предложил в 1897 г. А. де Барри, который подразумевал при этом различные формы существования разноименных организмов. Такая трактовка  симбиоза включает: </w:t>
      </w:r>
    </w:p>
    <w:p w:rsidR="00D26DF1" w:rsidRPr="00786339" w:rsidRDefault="00D26DF1" w:rsidP="005C00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а) комменсализм, паразитизм и мутуализм; </w:t>
      </w:r>
    </w:p>
    <w:p w:rsidR="00D26DF1" w:rsidRPr="00786339" w:rsidRDefault="00D26DF1" w:rsidP="005C00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б) только комменсализм; </w:t>
      </w:r>
    </w:p>
    <w:p w:rsidR="00D26DF1" w:rsidRPr="00786339" w:rsidRDefault="00D26DF1" w:rsidP="005C00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в) только паразитизм; </w:t>
      </w:r>
    </w:p>
    <w:p w:rsidR="00D26DF1" w:rsidRDefault="00D26DF1" w:rsidP="005C00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г) только мутуализм. </w:t>
      </w:r>
    </w:p>
    <w:p w:rsidR="00AD4C7B" w:rsidRPr="00786339" w:rsidRDefault="00AD4C7B" w:rsidP="005C00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6DF1" w:rsidRPr="00786339" w:rsidRDefault="00786339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6DF1" w:rsidRPr="007863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4C7B" w:rsidRDefault="00AD4C7B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C7B" w:rsidRDefault="00AD4C7B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C7B" w:rsidRDefault="00AD4C7B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C7B" w:rsidRDefault="00AD4C7B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C7B" w:rsidRDefault="00AD4C7B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C7B" w:rsidRDefault="00AD4C7B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34" w:rsidRPr="00786339" w:rsidRDefault="00DD4734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lastRenderedPageBreak/>
        <w:t>2. Задачи восстановления, сохранения и экологической реабилитации малых  рек необходимо решать в комплексе с мероприятиями по благоустройству территорий, прилегающих к водным объектам. Градостроительная политика должна строиться на принципе минимизации площадей с техногенным ландшафтом и восстановления естественных и культурных ландшафтов речных долин. Дело в том, что малые реки городов рассматриваются в качестве:</w:t>
      </w:r>
    </w:p>
    <w:p w:rsidR="00DD4734" w:rsidRPr="00786339" w:rsidRDefault="00DD4734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а) транспортных магистралей;</w:t>
      </w:r>
    </w:p>
    <w:p w:rsidR="00DD4734" w:rsidRPr="00786339" w:rsidRDefault="00DD4734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б) источников питьевого водоснабжения;</w:t>
      </w:r>
    </w:p>
    <w:p w:rsidR="00DD4734" w:rsidRPr="00786339" w:rsidRDefault="00DD4734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в) полигонов для захоронения бытовых и промышленных отходов (в руслах и долинах);</w:t>
      </w:r>
    </w:p>
    <w:p w:rsidR="00DD4734" w:rsidRPr="00786339" w:rsidRDefault="00DD473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>г) природоохранных «экологических коридоров».</w:t>
      </w:r>
    </w:p>
    <w:p w:rsidR="00DD4734" w:rsidRPr="00786339" w:rsidRDefault="00DD4734" w:rsidP="005C00E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4734" w:rsidRPr="00786339" w:rsidRDefault="005C00E3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sz w:val="26"/>
          <w:szCs w:val="26"/>
        </w:rPr>
        <w:t xml:space="preserve">Ответ </w:t>
      </w:r>
      <w:r w:rsidR="007863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734" w:rsidRPr="00786339" w:rsidRDefault="00DD4734" w:rsidP="005C00E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4734" w:rsidRPr="00786339" w:rsidRDefault="00DD4734" w:rsidP="005C00E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58D4" w:rsidRPr="00786339" w:rsidRDefault="00870C33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339">
        <w:rPr>
          <w:rFonts w:ascii="Times New Roman" w:hAnsi="Times New Roman" w:cs="Times New Roman"/>
          <w:b/>
          <w:bCs/>
          <w:sz w:val="26"/>
          <w:szCs w:val="26"/>
        </w:rPr>
        <w:t>Часть</w:t>
      </w:r>
      <w:r w:rsidR="003458D4" w:rsidRPr="007863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2EFF" w:rsidRPr="00786339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3458D4" w:rsidRPr="0078633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30FCF" w:rsidRPr="00786339">
        <w:rPr>
          <w:rFonts w:ascii="Times New Roman" w:hAnsi="Times New Roman" w:cs="Times New Roman"/>
          <w:bCs/>
          <w:sz w:val="26"/>
          <w:szCs w:val="26"/>
        </w:rPr>
        <w:t xml:space="preserve">Составьте пищевую цепь используя следующие объекты: </w:t>
      </w:r>
      <w:r w:rsidR="00830FCF" w:rsidRPr="00786339">
        <w:rPr>
          <w:rFonts w:ascii="Times New Roman" w:hAnsi="Times New Roman" w:cs="Times New Roman"/>
          <w:bCs/>
          <w:i/>
          <w:sz w:val="26"/>
          <w:szCs w:val="26"/>
        </w:rPr>
        <w:t xml:space="preserve">черный дрозд, дождевой червь, лесная подстилка, ястреб </w:t>
      </w:r>
      <w:proofErr w:type="gramStart"/>
      <w:r w:rsidR="00830FCF" w:rsidRPr="00786339">
        <w:rPr>
          <w:rFonts w:ascii="Times New Roman" w:hAnsi="Times New Roman" w:cs="Times New Roman"/>
          <w:bCs/>
          <w:i/>
          <w:sz w:val="26"/>
          <w:szCs w:val="26"/>
        </w:rPr>
        <w:t>–п</w:t>
      </w:r>
      <w:proofErr w:type="gramEnd"/>
      <w:r w:rsidR="00830FCF" w:rsidRPr="00786339">
        <w:rPr>
          <w:rFonts w:ascii="Times New Roman" w:hAnsi="Times New Roman" w:cs="Times New Roman"/>
          <w:bCs/>
          <w:i/>
          <w:sz w:val="26"/>
          <w:szCs w:val="26"/>
        </w:rPr>
        <w:t>ерепелятник.</w:t>
      </w:r>
      <w:r w:rsidR="00830FCF" w:rsidRPr="00786339">
        <w:rPr>
          <w:rFonts w:ascii="Times New Roman" w:hAnsi="Times New Roman" w:cs="Times New Roman"/>
          <w:bCs/>
          <w:sz w:val="26"/>
          <w:szCs w:val="26"/>
        </w:rPr>
        <w:t xml:space="preserve"> Определите в этой цепи консумента 3 порядка</w:t>
      </w:r>
      <w:r w:rsidR="004A2F6B" w:rsidRPr="00786339">
        <w:rPr>
          <w:rFonts w:ascii="Times New Roman" w:hAnsi="Times New Roman" w:cs="Times New Roman"/>
          <w:bCs/>
          <w:sz w:val="26"/>
          <w:szCs w:val="26"/>
        </w:rPr>
        <w:t>. О</w:t>
      </w:r>
      <w:r w:rsidR="00830FCF" w:rsidRPr="00786339">
        <w:rPr>
          <w:rFonts w:ascii="Times New Roman" w:hAnsi="Times New Roman" w:cs="Times New Roman"/>
          <w:bCs/>
          <w:sz w:val="26"/>
          <w:szCs w:val="26"/>
        </w:rPr>
        <w:t>пределите к какому типу относится составленная вами</w:t>
      </w:r>
      <w:r w:rsidR="004A2F6B" w:rsidRPr="00786339">
        <w:rPr>
          <w:rFonts w:ascii="Times New Roman" w:hAnsi="Times New Roman" w:cs="Times New Roman"/>
          <w:bCs/>
          <w:sz w:val="26"/>
          <w:szCs w:val="26"/>
        </w:rPr>
        <w:t xml:space="preserve"> пищевая цепь: выедания или разложения, объясните свой ответ</w:t>
      </w:r>
      <w:proofErr w:type="gramStart"/>
      <w:r w:rsidR="004A2F6B" w:rsidRPr="00786339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DD4734" w:rsidRPr="0078633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AD4C7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AD4C7B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="00AD4C7B">
        <w:rPr>
          <w:rFonts w:ascii="Times New Roman" w:hAnsi="Times New Roman" w:cs="Times New Roman"/>
          <w:bCs/>
          <w:sz w:val="26"/>
          <w:szCs w:val="26"/>
        </w:rPr>
        <w:t xml:space="preserve">ах - </w:t>
      </w:r>
      <w:r w:rsidR="00DD4734" w:rsidRPr="00786339">
        <w:rPr>
          <w:rFonts w:ascii="Times New Roman" w:hAnsi="Times New Roman" w:cs="Times New Roman"/>
          <w:bCs/>
          <w:i/>
          <w:sz w:val="26"/>
          <w:szCs w:val="26"/>
        </w:rPr>
        <w:t>3 балла</w:t>
      </w:r>
      <w:r w:rsidR="00DD4734" w:rsidRPr="00786339">
        <w:rPr>
          <w:rFonts w:ascii="Times New Roman" w:hAnsi="Times New Roman" w:cs="Times New Roman"/>
          <w:bCs/>
          <w:sz w:val="26"/>
          <w:szCs w:val="26"/>
        </w:rPr>
        <w:t>)</w:t>
      </w:r>
    </w:p>
    <w:p w:rsidR="004A2F6B" w:rsidRPr="00F72EFF" w:rsidRDefault="00786339" w:rsidP="005C00E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2F6B" w:rsidRPr="00F72EFF" w:rsidSect="00135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F4C"/>
    <w:multiLevelType w:val="hybridMultilevel"/>
    <w:tmpl w:val="D89A1A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0B35"/>
    <w:multiLevelType w:val="hybridMultilevel"/>
    <w:tmpl w:val="BA2EF7E0"/>
    <w:lvl w:ilvl="0" w:tplc="3C448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21536"/>
    <w:multiLevelType w:val="hybridMultilevel"/>
    <w:tmpl w:val="16889C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772C68"/>
    <w:multiLevelType w:val="hybridMultilevel"/>
    <w:tmpl w:val="84EA6928"/>
    <w:lvl w:ilvl="0" w:tplc="4A82BC7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10CBD"/>
    <w:multiLevelType w:val="hybridMultilevel"/>
    <w:tmpl w:val="7EB8DC62"/>
    <w:lvl w:ilvl="0" w:tplc="6EB46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2207A"/>
    <w:multiLevelType w:val="hybridMultilevel"/>
    <w:tmpl w:val="1622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8D4"/>
    <w:rsid w:val="0007598E"/>
    <w:rsid w:val="00132A29"/>
    <w:rsid w:val="001358DF"/>
    <w:rsid w:val="00257B7F"/>
    <w:rsid w:val="0028048C"/>
    <w:rsid w:val="002959D4"/>
    <w:rsid w:val="002A39CC"/>
    <w:rsid w:val="002C450B"/>
    <w:rsid w:val="003458D4"/>
    <w:rsid w:val="003756FB"/>
    <w:rsid w:val="003C5BAB"/>
    <w:rsid w:val="004460B5"/>
    <w:rsid w:val="004A2F6B"/>
    <w:rsid w:val="004B2012"/>
    <w:rsid w:val="005713B5"/>
    <w:rsid w:val="005C00E3"/>
    <w:rsid w:val="005C66D2"/>
    <w:rsid w:val="00786339"/>
    <w:rsid w:val="007D67A2"/>
    <w:rsid w:val="00830FCF"/>
    <w:rsid w:val="00870C33"/>
    <w:rsid w:val="00910789"/>
    <w:rsid w:val="00927362"/>
    <w:rsid w:val="009730FD"/>
    <w:rsid w:val="009F2BA5"/>
    <w:rsid w:val="00A30C41"/>
    <w:rsid w:val="00AD26EF"/>
    <w:rsid w:val="00AD4C7B"/>
    <w:rsid w:val="00AF1E67"/>
    <w:rsid w:val="00B36C78"/>
    <w:rsid w:val="00C72029"/>
    <w:rsid w:val="00CA114F"/>
    <w:rsid w:val="00D26DF1"/>
    <w:rsid w:val="00DD4734"/>
    <w:rsid w:val="00F72EFF"/>
    <w:rsid w:val="00F85444"/>
    <w:rsid w:val="00FD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D4"/>
    <w:pPr>
      <w:spacing w:after="0" w:line="240" w:lineRule="auto"/>
    </w:pPr>
  </w:style>
  <w:style w:type="table" w:styleId="a4">
    <w:name w:val="Table Grid"/>
    <w:basedOn w:val="a1"/>
    <w:uiPriority w:val="59"/>
    <w:rsid w:val="00132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dcterms:created xsi:type="dcterms:W3CDTF">2015-09-17T06:29:00Z</dcterms:created>
  <dcterms:modified xsi:type="dcterms:W3CDTF">2019-09-11T21:41:00Z</dcterms:modified>
</cp:coreProperties>
</file>